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2552"/>
        <w:gridCol w:w="1559"/>
        <w:gridCol w:w="2127"/>
      </w:tblGrid>
      <w:tr w:rsidR="006C5021" w:rsidTr="00F55D97">
        <w:trPr>
          <w:cantSplit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5021" w:rsidRDefault="006C5021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Cover</w:t>
            </w:r>
          </w:p>
          <w:p w:rsidR="006C5021" w:rsidRDefault="006C5021" w:rsidP="006C5021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 xml:space="preserve">Sheet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55D97" w:rsidRDefault="00F55D97" w:rsidP="00F55D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lang w:val="en-US"/>
              </w:rPr>
            </w:pPr>
          </w:p>
          <w:p w:rsidR="006C5021" w:rsidRPr="00F55D97" w:rsidRDefault="00F55D97" w:rsidP="00F55D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lang w:val="en-US"/>
              </w:rPr>
            </w:pPr>
            <w:r w:rsidRPr="00F55D97">
              <w:rPr>
                <w:rFonts w:ascii="Arial" w:hAnsi="Arial"/>
                <w:b/>
                <w:lang w:val="en-US"/>
              </w:rPr>
              <w:t>Pregnancy, Delivery and New-born</w:t>
            </w:r>
          </w:p>
          <w:p w:rsidR="006C5021" w:rsidRPr="006C5021" w:rsidRDefault="006C5021" w:rsidP="006C5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5021" w:rsidRDefault="006C5021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6C5021" w:rsidRDefault="006C5021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5021" w:rsidRDefault="006F48D5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 w:rsidRPr="006F48D5">
              <w:rPr>
                <w:rFonts w:ascii="Arial" w:hAnsi="Arial"/>
                <w:lang w:val="en-US"/>
              </w:rPr>
              <w:t>Page 1/1</w:t>
            </w:r>
          </w:p>
          <w:p w:rsidR="006C5021" w:rsidRDefault="00F71AD8" w:rsidP="00D641CA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V2</w:t>
            </w:r>
            <w:r w:rsidR="006C5021">
              <w:rPr>
                <w:rFonts w:ascii="Arial" w:hAnsi="Arial"/>
                <w:lang w:val="en-US"/>
              </w:rPr>
              <w:t xml:space="preserve"> [</w:t>
            </w:r>
            <w:r>
              <w:rPr>
                <w:rFonts w:ascii="Arial" w:hAnsi="Arial"/>
                <w:lang w:val="en-US"/>
              </w:rPr>
              <w:t>05/17</w:t>
            </w:r>
            <w:r w:rsidR="006C5021">
              <w:rPr>
                <w:rFonts w:ascii="Arial" w:hAnsi="Arial"/>
                <w:lang w:val="en-US"/>
              </w:rPr>
              <w:t>]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5021" w:rsidRDefault="006C5021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  <w:r>
              <w:br/>
            </w:r>
          </w:p>
        </w:tc>
        <w:bookmarkStart w:id="0" w:name="_GoBack"/>
        <w:bookmarkEnd w:id="0"/>
      </w:tr>
    </w:tbl>
    <w:p w:rsidR="00537016" w:rsidRDefault="00537016">
      <w:pPr>
        <w:pStyle w:val="NormalerText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FD002A" w:rsidRPr="00F71AD8" w:rsidTr="000B64CB">
        <w:tc>
          <w:tcPr>
            <w:tcW w:w="9779" w:type="dxa"/>
            <w:shd w:val="clear" w:color="auto" w:fill="D9D9D9"/>
          </w:tcPr>
          <w:p w:rsidR="00FD002A" w:rsidRPr="000B64CB" w:rsidRDefault="00FD002A" w:rsidP="00FB4AF6">
            <w:pPr>
              <w:pStyle w:val="NormalerTex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B64CB">
              <w:rPr>
                <w:sz w:val="24"/>
                <w:szCs w:val="24"/>
                <w:lang w:val="en-US"/>
              </w:rPr>
              <w:t>Always use this cover</w:t>
            </w:r>
            <w:r w:rsidR="00DD0D35">
              <w:rPr>
                <w:sz w:val="24"/>
                <w:szCs w:val="24"/>
                <w:lang w:val="en-US"/>
              </w:rPr>
              <w:t xml:space="preserve">-sheet to report </w:t>
            </w:r>
            <w:r w:rsidR="00FB4AF6">
              <w:rPr>
                <w:sz w:val="24"/>
                <w:szCs w:val="24"/>
                <w:lang w:val="en-US"/>
              </w:rPr>
              <w:t>pregnancy/delivery/new-born</w:t>
            </w:r>
            <w:r w:rsidR="00DD0D35">
              <w:rPr>
                <w:sz w:val="24"/>
                <w:szCs w:val="24"/>
                <w:lang w:val="en-US"/>
              </w:rPr>
              <w:t xml:space="preserve"> data</w:t>
            </w:r>
            <w:r w:rsidRPr="000B64CB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F55D97" w:rsidRDefault="00F55D97">
      <w:pPr>
        <w:pStyle w:val="NormalerText"/>
        <w:rPr>
          <w:b/>
          <w:bCs/>
          <w:sz w:val="24"/>
          <w:szCs w:val="24"/>
          <w:lang w:val="en-US"/>
        </w:rPr>
      </w:pPr>
    </w:p>
    <w:p w:rsidR="00F55D97" w:rsidRPr="00F55D97" w:rsidRDefault="00F55D97">
      <w:pPr>
        <w:pStyle w:val="NormalerText"/>
        <w:rPr>
          <w:b/>
          <w:bCs/>
          <w:sz w:val="24"/>
          <w:szCs w:val="24"/>
          <w:lang w:val="en-US"/>
        </w:rPr>
      </w:pPr>
    </w:p>
    <w:p w:rsidR="00EE5D3C" w:rsidRDefault="00EE5D3C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126"/>
      </w:tblGrid>
      <w:tr w:rsidR="00EE5D3C" w:rsidTr="00446315">
        <w:trPr>
          <w:cantSplit/>
          <w:trHeight w:val="340"/>
        </w:trPr>
        <w:tc>
          <w:tcPr>
            <w:tcW w:w="59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5D3C" w:rsidRDefault="00EE5D3C" w:rsidP="00406F0C">
            <w:pPr>
              <w:pStyle w:val="Heading4"/>
              <w:ind w:left="360"/>
              <w:jc w:val="right"/>
            </w:pPr>
            <w:r>
              <w:t>SHCS number mother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D3C" w:rsidRDefault="00EE5D3C" w:rsidP="006C5021">
            <w:pPr>
              <w:pStyle w:val="Heading4"/>
            </w:pPr>
          </w:p>
        </w:tc>
      </w:tr>
      <w:tr w:rsidR="00EE5D3C" w:rsidTr="00653280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E5D3C" w:rsidRDefault="00EE5D3C" w:rsidP="00000CC8">
            <w:pPr>
              <w:ind w:left="360"/>
              <w:jc w:val="right"/>
              <w:rPr>
                <w:sz w:val="12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5D3C" w:rsidRDefault="00EE5D3C" w:rsidP="006C5021">
            <w:pPr>
              <w:rPr>
                <w:sz w:val="12"/>
                <w:lang w:val="en-US"/>
              </w:rPr>
            </w:pPr>
          </w:p>
        </w:tc>
      </w:tr>
      <w:tr w:rsidR="00A976E0" w:rsidTr="00653280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976E0" w:rsidRDefault="00A976E0" w:rsidP="00000CC8">
            <w:pPr>
              <w:rPr>
                <w:sz w:val="1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976E0" w:rsidRDefault="00A976E0" w:rsidP="006C5021">
            <w:pPr>
              <w:rPr>
                <w:sz w:val="12"/>
                <w:lang w:val="en-US"/>
              </w:rPr>
            </w:pPr>
          </w:p>
        </w:tc>
      </w:tr>
    </w:tbl>
    <w:p w:rsidR="00A976E0" w:rsidRDefault="00A976E0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EE5D3C" w:rsidRDefault="00EE5D3C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EE5D3C" w:rsidRDefault="00EE5D3C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962"/>
        <w:gridCol w:w="141"/>
        <w:gridCol w:w="2126"/>
        <w:gridCol w:w="142"/>
        <w:gridCol w:w="142"/>
        <w:gridCol w:w="549"/>
        <w:gridCol w:w="727"/>
        <w:gridCol w:w="283"/>
        <w:gridCol w:w="426"/>
      </w:tblGrid>
      <w:tr w:rsidR="00EE5D3C" w:rsidTr="00000CC8">
        <w:trPr>
          <w:cantSplit/>
          <w:trHeight w:hRule="exact" w:val="397"/>
        </w:trPr>
        <w:tc>
          <w:tcPr>
            <w:tcW w:w="7583" w:type="dxa"/>
            <w:gridSpan w:val="5"/>
            <w:tcBorders>
              <w:right w:val="single" w:sz="12" w:space="0" w:color="auto"/>
            </w:tcBorders>
          </w:tcPr>
          <w:p w:rsidR="00EE5D3C" w:rsidRDefault="00EE5D3C" w:rsidP="006C5021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Number child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D3C" w:rsidRDefault="00EE5D3C" w:rsidP="006C5021">
            <w:pPr>
              <w:pStyle w:val="NormalerText"/>
              <w:jc w:val="center"/>
              <w:rPr>
                <w:sz w:val="16"/>
                <w:lang w:val="en-US"/>
              </w:rPr>
            </w:pPr>
          </w:p>
        </w:tc>
      </w:tr>
      <w:tr w:rsidR="00EE5D3C" w:rsidTr="00A976E0">
        <w:trPr>
          <w:cantSplit/>
          <w:trHeight w:hRule="exact" w:val="200"/>
        </w:trPr>
        <w:tc>
          <w:tcPr>
            <w:tcW w:w="7583" w:type="dxa"/>
            <w:gridSpan w:val="5"/>
          </w:tcPr>
          <w:p w:rsidR="00EE5D3C" w:rsidRDefault="00EE5D3C" w:rsidP="006C5021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2127" w:type="dxa"/>
            <w:gridSpan w:val="5"/>
            <w:tcBorders>
              <w:top w:val="single" w:sz="12" w:space="0" w:color="auto"/>
            </w:tcBorders>
          </w:tcPr>
          <w:p w:rsidR="00EE5D3C" w:rsidRDefault="00EE5D3C" w:rsidP="006C5021">
            <w:pPr>
              <w:pStyle w:val="NormalerText"/>
              <w:jc w:val="center"/>
              <w:rPr>
                <w:sz w:val="16"/>
                <w:lang w:val="en-US"/>
              </w:rPr>
            </w:pPr>
          </w:p>
        </w:tc>
      </w:tr>
      <w:tr w:rsidR="00EE5D3C" w:rsidTr="00A976E0">
        <w:trPr>
          <w:cantSplit/>
          <w:trHeight w:hRule="exact" w:val="200"/>
        </w:trPr>
        <w:tc>
          <w:tcPr>
            <w:tcW w:w="7583" w:type="dxa"/>
            <w:gridSpan w:val="5"/>
          </w:tcPr>
          <w:p w:rsidR="00EE5D3C" w:rsidRDefault="00EE5D3C" w:rsidP="006C5021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2127" w:type="dxa"/>
            <w:gridSpan w:val="5"/>
          </w:tcPr>
          <w:p w:rsidR="00EE5D3C" w:rsidRDefault="00EE5D3C" w:rsidP="00106AE9">
            <w:pPr>
              <w:pStyle w:val="NormalerText"/>
              <w:rPr>
                <w:sz w:val="16"/>
                <w:lang w:val="en-US"/>
              </w:rPr>
            </w:pPr>
          </w:p>
        </w:tc>
      </w:tr>
      <w:tr w:rsidR="00EE5D3C" w:rsidRPr="006F48D5" w:rsidTr="00000CC8">
        <w:trPr>
          <w:cantSplit/>
          <w:trHeight w:hRule="exact" w:val="397"/>
        </w:trPr>
        <w:tc>
          <w:tcPr>
            <w:tcW w:w="212" w:type="dxa"/>
          </w:tcPr>
          <w:p w:rsidR="00EE5D3C" w:rsidRDefault="00EE5D3C" w:rsidP="006C5021">
            <w:pPr>
              <w:pStyle w:val="NormalerText"/>
              <w:jc w:val="right"/>
              <w:rPr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EE5D3C" w:rsidRDefault="00EE5D3C" w:rsidP="006C5021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Used for cross-validations and error-checking </w:t>
            </w:r>
          </w:p>
        </w:tc>
        <w:tc>
          <w:tcPr>
            <w:tcW w:w="2268" w:type="dxa"/>
            <w:gridSpan w:val="2"/>
          </w:tcPr>
          <w:p w:rsidR="00EE5D3C" w:rsidRDefault="00EE5D3C" w:rsidP="006C5021">
            <w:pPr>
              <w:pStyle w:val="NormalerText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Date of birth of child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5D3C" w:rsidRDefault="00EE5D3C" w:rsidP="006C5021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</w:tr>
      <w:tr w:rsidR="00EE5D3C" w:rsidRPr="006F48D5" w:rsidTr="00A976E0">
        <w:trPr>
          <w:cantSplit/>
          <w:trHeight w:hRule="exact" w:val="200"/>
        </w:trPr>
        <w:tc>
          <w:tcPr>
            <w:tcW w:w="7583" w:type="dxa"/>
            <w:gridSpan w:val="5"/>
          </w:tcPr>
          <w:p w:rsidR="00EE5D3C" w:rsidRDefault="00EE5D3C" w:rsidP="006C5021">
            <w:pPr>
              <w:pStyle w:val="NormalerText"/>
              <w:jc w:val="right"/>
              <w:rPr>
                <w:lang w:val="en-US"/>
              </w:rPr>
            </w:pPr>
          </w:p>
        </w:tc>
        <w:tc>
          <w:tcPr>
            <w:tcW w:w="2127" w:type="dxa"/>
            <w:gridSpan w:val="5"/>
            <w:tcBorders>
              <w:top w:val="single" w:sz="12" w:space="0" w:color="auto"/>
            </w:tcBorders>
          </w:tcPr>
          <w:p w:rsidR="00EE5D3C" w:rsidRDefault="00EE5D3C" w:rsidP="006C5021">
            <w:pPr>
              <w:pStyle w:val="NormalerText"/>
              <w:jc w:val="center"/>
              <w:rPr>
                <w:sz w:val="18"/>
                <w:lang w:val="en-US"/>
              </w:rPr>
            </w:pPr>
          </w:p>
        </w:tc>
      </w:tr>
      <w:tr w:rsidR="00EE5D3C" w:rsidTr="006C5021">
        <w:trPr>
          <w:cantSplit/>
        </w:trPr>
        <w:tc>
          <w:tcPr>
            <w:tcW w:w="5174" w:type="dxa"/>
            <w:gridSpan w:val="2"/>
          </w:tcPr>
          <w:p w:rsidR="00EE5D3C" w:rsidRDefault="00EE5D3C" w:rsidP="006C5021">
            <w:pPr>
              <w:pStyle w:val="NormalerText"/>
              <w:ind w:left="1134"/>
              <w:rPr>
                <w:lang w:val="en-US"/>
              </w:rPr>
            </w:pPr>
          </w:p>
        </w:tc>
        <w:tc>
          <w:tcPr>
            <w:tcW w:w="2267" w:type="dxa"/>
            <w:gridSpan w:val="2"/>
          </w:tcPr>
          <w:p w:rsidR="00EE5D3C" w:rsidRDefault="00EE5D3C" w:rsidP="006C5021">
            <w:pPr>
              <w:pStyle w:val="Normaler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Gender of child:      </w:t>
            </w:r>
            <w:r>
              <w:rPr>
                <w:b/>
                <w:bCs/>
                <w:lang w:val="en-US"/>
              </w:rPr>
              <w:t>male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D3C" w:rsidRDefault="00EE5D3C" w:rsidP="006C5021">
            <w:pPr>
              <w:pStyle w:val="NormalerText"/>
              <w:rPr>
                <w:lang w:val="en-US"/>
              </w:rPr>
            </w:pPr>
          </w:p>
        </w:tc>
        <w:tc>
          <w:tcPr>
            <w:tcW w:w="549" w:type="dxa"/>
          </w:tcPr>
          <w:p w:rsidR="00EE5D3C" w:rsidRDefault="00EE5D3C" w:rsidP="006C5021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EE5D3C" w:rsidRDefault="00EE5D3C" w:rsidP="006C5021">
            <w:pPr>
              <w:pStyle w:val="Codierungen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female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D3C" w:rsidRDefault="00EE5D3C" w:rsidP="006C5021">
            <w:pPr>
              <w:pStyle w:val="Codierungen"/>
              <w:rPr>
                <w:sz w:val="14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E5D3C" w:rsidRDefault="00EE5D3C" w:rsidP="006C5021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2</w:t>
            </w:r>
          </w:p>
        </w:tc>
      </w:tr>
    </w:tbl>
    <w:p w:rsidR="00EE5D3C" w:rsidRDefault="00EE5D3C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EE5D3C" w:rsidRDefault="00EE5D3C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C26F78" w:rsidRDefault="00C26F78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C26F78" w:rsidRDefault="00C26F78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70"/>
      </w:tblGrid>
      <w:tr w:rsidR="00C26F78" w:rsidTr="00981E0F">
        <w:trPr>
          <w:cantSplit/>
        </w:trPr>
        <w:tc>
          <w:tcPr>
            <w:tcW w:w="5740" w:type="dxa"/>
          </w:tcPr>
          <w:p w:rsidR="00C26F78" w:rsidRDefault="00C26F78" w:rsidP="00981E0F">
            <w:pPr>
              <w:pStyle w:val="NormalerText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Center</w:t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C26F78" w:rsidRDefault="00C26F78" w:rsidP="00981E0F">
            <w:pPr>
              <w:pStyle w:val="NormalerText"/>
              <w:rPr>
                <w:lang w:val="en-US"/>
              </w:rPr>
            </w:pPr>
          </w:p>
        </w:tc>
      </w:tr>
      <w:tr w:rsidR="00C26F78" w:rsidTr="00981E0F">
        <w:trPr>
          <w:cantSplit/>
          <w:trHeight w:val="312"/>
        </w:trPr>
        <w:tc>
          <w:tcPr>
            <w:tcW w:w="5740" w:type="dxa"/>
          </w:tcPr>
          <w:p w:rsidR="00C26F78" w:rsidRDefault="00C26F78" w:rsidP="00981E0F">
            <w:pPr>
              <w:pStyle w:val="NormalerText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Data manager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C26F78" w:rsidRDefault="00C26F78" w:rsidP="00981E0F">
            <w:pPr>
              <w:pStyle w:val="NormalerText"/>
              <w:rPr>
                <w:sz w:val="16"/>
                <w:lang w:val="en-US"/>
              </w:rPr>
            </w:pPr>
          </w:p>
        </w:tc>
      </w:tr>
    </w:tbl>
    <w:p w:rsidR="00C26F78" w:rsidRDefault="00C26F78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533A5A" w:rsidRDefault="00533A5A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F55D97" w:rsidRDefault="00F55D97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p w:rsidR="00EE5D3C" w:rsidRDefault="00EE5D3C">
      <w:pPr>
        <w:pStyle w:val="ifyesabstand"/>
        <w:jc w:val="both"/>
        <w:rPr>
          <w:rFonts w:ascii="Arial" w:hAnsi="Arial"/>
          <w:b/>
          <w:sz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827"/>
      </w:tblGrid>
      <w:tr w:rsidR="00300CE2" w:rsidRPr="006F48D5" w:rsidTr="00300CE2">
        <w:trPr>
          <w:cantSplit/>
          <w:trHeight w:val="330"/>
        </w:trPr>
        <w:tc>
          <w:tcPr>
            <w:tcW w:w="3756" w:type="dxa"/>
            <w:tcBorders>
              <w:bottom w:val="single" w:sz="4" w:space="0" w:color="auto"/>
            </w:tcBorders>
          </w:tcPr>
          <w:p w:rsidR="00300CE2" w:rsidRPr="00300CE2" w:rsidRDefault="00300CE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8" w:space="0" w:color="auto"/>
            </w:tcBorders>
          </w:tcPr>
          <w:p w:rsidR="00300CE2" w:rsidRPr="00300CE2" w:rsidRDefault="00300CE2">
            <w:pPr>
              <w:pStyle w:val="Heading4"/>
              <w:rPr>
                <w:sz w:val="24"/>
                <w:szCs w:val="24"/>
              </w:rPr>
            </w:pPr>
            <w:r w:rsidRPr="00300CE2">
              <w:rPr>
                <w:sz w:val="24"/>
                <w:szCs w:val="24"/>
              </w:rPr>
              <w:t xml:space="preserve">Tick which forms are added </w:t>
            </w:r>
          </w:p>
        </w:tc>
      </w:tr>
      <w:tr w:rsidR="00300CE2" w:rsidTr="00300CE2">
        <w:trPr>
          <w:cantSplit/>
        </w:trPr>
        <w:tc>
          <w:tcPr>
            <w:tcW w:w="3756" w:type="dxa"/>
          </w:tcPr>
          <w:p w:rsidR="00300CE2" w:rsidRPr="00300CE2" w:rsidRDefault="005370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Consent r</w:t>
            </w:r>
            <w:r w:rsidR="00300CE2">
              <w:rPr>
                <w:sz w:val="24"/>
                <w:szCs w:val="24"/>
                <w:lang w:val="en-US"/>
              </w:rPr>
              <w:t>eporting form</w:t>
            </w:r>
          </w:p>
          <w:p w:rsidR="00300CE2" w:rsidRPr="00300CE2" w:rsidRDefault="00300C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300CE2">
              <w:rPr>
                <w:sz w:val="24"/>
                <w:szCs w:val="24"/>
                <w:lang w:val="en-US"/>
              </w:rPr>
              <w:t>not origi</w:t>
            </w:r>
            <w:r w:rsidR="00E92692">
              <w:rPr>
                <w:sz w:val="24"/>
                <w:szCs w:val="24"/>
                <w:lang w:val="en-US"/>
              </w:rPr>
              <w:t>nal informed consent</w:t>
            </w:r>
            <w:r w:rsidRPr="00300CE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300CE2" w:rsidRPr="00300CE2" w:rsidRDefault="00300CE2">
            <w:pPr>
              <w:jc w:val="center"/>
              <w:rPr>
                <w:sz w:val="24"/>
                <w:szCs w:val="24"/>
              </w:rPr>
            </w:pPr>
            <w:r w:rsidRPr="00300CE2">
              <w:rPr>
                <w:sz w:val="24"/>
                <w:szCs w:val="24"/>
              </w:rPr>
              <w:sym w:font="Wingdings" w:char="F071"/>
            </w:r>
          </w:p>
        </w:tc>
      </w:tr>
      <w:tr w:rsidR="00300CE2" w:rsidTr="00300CE2">
        <w:trPr>
          <w:cantSplit/>
        </w:trPr>
        <w:tc>
          <w:tcPr>
            <w:tcW w:w="3756" w:type="dxa"/>
          </w:tcPr>
          <w:p w:rsidR="00300CE2" w:rsidRPr="00300CE2" w:rsidRDefault="00300CE2">
            <w:pPr>
              <w:rPr>
                <w:sz w:val="24"/>
                <w:szCs w:val="24"/>
                <w:lang w:val="en-US"/>
              </w:rPr>
            </w:pPr>
            <w:r w:rsidRPr="00300CE2">
              <w:rPr>
                <w:sz w:val="24"/>
                <w:szCs w:val="24"/>
                <w:lang w:val="en-US"/>
              </w:rPr>
              <w:t>Pregnancy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300CE2" w:rsidRPr="00300CE2" w:rsidRDefault="00300CE2">
            <w:pPr>
              <w:jc w:val="center"/>
              <w:rPr>
                <w:sz w:val="24"/>
                <w:szCs w:val="24"/>
              </w:rPr>
            </w:pPr>
            <w:r w:rsidRPr="00300CE2">
              <w:rPr>
                <w:sz w:val="24"/>
                <w:szCs w:val="24"/>
              </w:rPr>
              <w:sym w:font="Wingdings" w:char="F071"/>
            </w:r>
          </w:p>
        </w:tc>
      </w:tr>
      <w:tr w:rsidR="00300CE2" w:rsidTr="00300CE2">
        <w:trPr>
          <w:cantSplit/>
        </w:trPr>
        <w:tc>
          <w:tcPr>
            <w:tcW w:w="3756" w:type="dxa"/>
          </w:tcPr>
          <w:p w:rsidR="00300CE2" w:rsidRPr="00300CE2" w:rsidRDefault="00300CE2">
            <w:pPr>
              <w:rPr>
                <w:sz w:val="24"/>
                <w:szCs w:val="24"/>
                <w:lang w:val="en-US"/>
              </w:rPr>
            </w:pPr>
            <w:r w:rsidRPr="00300CE2">
              <w:rPr>
                <w:sz w:val="24"/>
                <w:szCs w:val="24"/>
                <w:lang w:val="en-US"/>
              </w:rPr>
              <w:t>Delivery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300CE2" w:rsidRPr="00300CE2" w:rsidRDefault="00300CE2">
            <w:pPr>
              <w:jc w:val="center"/>
              <w:rPr>
                <w:sz w:val="24"/>
                <w:szCs w:val="24"/>
              </w:rPr>
            </w:pPr>
            <w:r w:rsidRPr="00300CE2">
              <w:rPr>
                <w:sz w:val="24"/>
                <w:szCs w:val="24"/>
              </w:rPr>
              <w:sym w:font="Wingdings" w:char="F071"/>
            </w:r>
          </w:p>
        </w:tc>
      </w:tr>
      <w:tr w:rsidR="00300CE2" w:rsidTr="00300CE2">
        <w:trPr>
          <w:cantSplit/>
        </w:trPr>
        <w:tc>
          <w:tcPr>
            <w:tcW w:w="3756" w:type="dxa"/>
          </w:tcPr>
          <w:p w:rsidR="00300CE2" w:rsidRPr="00300CE2" w:rsidRDefault="00300CE2">
            <w:pPr>
              <w:rPr>
                <w:sz w:val="24"/>
                <w:szCs w:val="24"/>
                <w:lang w:val="en-US"/>
              </w:rPr>
            </w:pPr>
            <w:r w:rsidRPr="00300CE2">
              <w:rPr>
                <w:sz w:val="24"/>
                <w:szCs w:val="24"/>
                <w:lang w:val="en-US"/>
              </w:rPr>
              <w:t>Newborn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300CE2" w:rsidRPr="00300CE2" w:rsidRDefault="00300CE2">
            <w:pPr>
              <w:jc w:val="center"/>
              <w:rPr>
                <w:sz w:val="24"/>
                <w:szCs w:val="24"/>
              </w:rPr>
            </w:pPr>
            <w:r w:rsidRPr="00300CE2">
              <w:rPr>
                <w:sz w:val="24"/>
                <w:szCs w:val="24"/>
              </w:rPr>
              <w:sym w:font="Wingdings" w:char="F071"/>
            </w:r>
          </w:p>
        </w:tc>
      </w:tr>
    </w:tbl>
    <w:p w:rsidR="006C5021" w:rsidRDefault="006C5021">
      <w:pPr>
        <w:pStyle w:val="NormalerText"/>
        <w:rPr>
          <w:sz w:val="10"/>
          <w:lang w:val="en-US"/>
        </w:rPr>
      </w:pPr>
    </w:p>
    <w:p w:rsidR="00C91807" w:rsidRDefault="00C91807">
      <w:pPr>
        <w:pStyle w:val="NormalerText"/>
        <w:rPr>
          <w:sz w:val="10"/>
          <w:lang w:val="en-US"/>
        </w:rPr>
      </w:pPr>
    </w:p>
    <w:sectPr w:rsidR="00C91807" w:rsidSect="007C2317">
      <w:headerReference w:type="default" r:id="rId7"/>
      <w:footnotePr>
        <w:numRestart w:val="eachSect"/>
      </w:footnotePr>
      <w:pgSz w:w="11907" w:h="16840" w:code="9"/>
      <w:pgMar w:top="567" w:right="1134" w:bottom="454" w:left="1134" w:header="567" w:footer="1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4F" w:rsidRDefault="00AC2D4F">
      <w:r>
        <w:separator/>
      </w:r>
    </w:p>
  </w:endnote>
  <w:endnote w:type="continuationSeparator" w:id="0">
    <w:p w:rsidR="00AC2D4F" w:rsidRDefault="00AC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4F" w:rsidRDefault="00AC2D4F">
      <w:r>
        <w:separator/>
      </w:r>
    </w:p>
  </w:footnote>
  <w:footnote w:type="continuationSeparator" w:id="0">
    <w:p w:rsidR="00AC2D4F" w:rsidRDefault="00AC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D8" w:rsidRDefault="00F71AD8" w:rsidP="00F71AD8">
    <w:pPr>
      <w:pStyle w:val="Header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  <w:p w:rsidR="00406F0C" w:rsidRPr="00F71AD8" w:rsidRDefault="00406F0C" w:rsidP="0083697F">
    <w:pPr>
      <w:pStyle w:val="Header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83465"/>
    <w:multiLevelType w:val="hybridMultilevel"/>
    <w:tmpl w:val="898099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B7BB9"/>
    <w:rsid w:val="00000CC8"/>
    <w:rsid w:val="000B64CB"/>
    <w:rsid w:val="00106AE9"/>
    <w:rsid w:val="00136D28"/>
    <w:rsid w:val="001A1F8D"/>
    <w:rsid w:val="002F03C8"/>
    <w:rsid w:val="00300CE2"/>
    <w:rsid w:val="00383C06"/>
    <w:rsid w:val="00391B76"/>
    <w:rsid w:val="00406F0C"/>
    <w:rsid w:val="00436E11"/>
    <w:rsid w:val="00446315"/>
    <w:rsid w:val="004A3E42"/>
    <w:rsid w:val="004B3EEC"/>
    <w:rsid w:val="004C29F6"/>
    <w:rsid w:val="00533A5A"/>
    <w:rsid w:val="00537016"/>
    <w:rsid w:val="00562D0E"/>
    <w:rsid w:val="005A72D2"/>
    <w:rsid w:val="00653280"/>
    <w:rsid w:val="006C5021"/>
    <w:rsid w:val="006D447B"/>
    <w:rsid w:val="006F48D5"/>
    <w:rsid w:val="007B5DFB"/>
    <w:rsid w:val="007C2317"/>
    <w:rsid w:val="0083697F"/>
    <w:rsid w:val="009236B4"/>
    <w:rsid w:val="009538B6"/>
    <w:rsid w:val="00981E0F"/>
    <w:rsid w:val="009B7BB9"/>
    <w:rsid w:val="00A976E0"/>
    <w:rsid w:val="00AC2D4F"/>
    <w:rsid w:val="00AE0C17"/>
    <w:rsid w:val="00C26F78"/>
    <w:rsid w:val="00C91807"/>
    <w:rsid w:val="00CF0853"/>
    <w:rsid w:val="00D641CA"/>
    <w:rsid w:val="00DA6964"/>
    <w:rsid w:val="00DD0D35"/>
    <w:rsid w:val="00E92692"/>
    <w:rsid w:val="00EE5D3C"/>
    <w:rsid w:val="00F53F1F"/>
    <w:rsid w:val="00F55D97"/>
    <w:rsid w:val="00F62E58"/>
    <w:rsid w:val="00F71AD8"/>
    <w:rsid w:val="00FB4AF6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38D2B0"/>
  <w15:docId w15:val="{D0EDADD3-1EAF-45AD-8C88-82F3A571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rsid w:val="007C2317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rsid w:val="007C2317"/>
    <w:pPr>
      <w:keepNext/>
      <w:tabs>
        <w:tab w:val="center" w:pos="3888"/>
        <w:tab w:val="left" w:pos="6552"/>
        <w:tab w:val="center" w:pos="7200"/>
        <w:tab w:val="left" w:pos="7920"/>
        <w:tab w:val="center" w:pos="8856"/>
      </w:tabs>
      <w:spacing w:line="360" w:lineRule="atLeast"/>
      <w:ind w:right="2"/>
      <w:jc w:val="center"/>
      <w:outlineLvl w:val="1"/>
    </w:pPr>
    <w:rPr>
      <w:rFonts w:ascii="Helv" w:hAnsi="Helv"/>
      <w:b/>
      <w:sz w:val="22"/>
      <w:lang w:val="en-US"/>
    </w:rPr>
  </w:style>
  <w:style w:type="paragraph" w:styleId="Heading3">
    <w:name w:val="heading 3"/>
    <w:basedOn w:val="Normal"/>
    <w:next w:val="NormalIndent"/>
    <w:qFormat/>
    <w:rsid w:val="007C2317"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"/>
    <w:qFormat/>
    <w:rsid w:val="007C2317"/>
    <w:pPr>
      <w:keepNext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7C2317"/>
    <w:pPr>
      <w:ind w:left="708"/>
    </w:pPr>
  </w:style>
  <w:style w:type="character" w:styleId="EndnoteReference">
    <w:name w:val="endnote reference"/>
    <w:basedOn w:val="DefaultParagraphFont"/>
    <w:semiHidden/>
    <w:rsid w:val="007C2317"/>
    <w:rPr>
      <w:vertAlign w:val="superscript"/>
    </w:rPr>
  </w:style>
  <w:style w:type="character" w:styleId="FootnoteReference">
    <w:name w:val="footnote reference"/>
    <w:basedOn w:val="DefaultParagraphFont"/>
    <w:semiHidden/>
    <w:rsid w:val="007C2317"/>
    <w:rPr>
      <w:position w:val="6"/>
      <w:sz w:val="16"/>
    </w:rPr>
  </w:style>
  <w:style w:type="paragraph" w:styleId="FootnoteText">
    <w:name w:val="footnote text"/>
    <w:basedOn w:val="Normal"/>
    <w:semiHidden/>
    <w:rsid w:val="007C2317"/>
    <w:pPr>
      <w:ind w:left="142" w:hanging="142"/>
    </w:pPr>
    <w:rPr>
      <w:sz w:val="16"/>
    </w:rPr>
  </w:style>
  <w:style w:type="paragraph" w:customStyle="1" w:styleId="DD">
    <w:name w:val="DD"/>
    <w:rsid w:val="007C2317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Rubriktitel">
    <w:name w:val="Rubriktitel"/>
    <w:basedOn w:val="Normal"/>
    <w:rsid w:val="007C2317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NormalerText">
    <w:name w:val="Normaler Text"/>
    <w:basedOn w:val="Normal"/>
    <w:rsid w:val="007C2317"/>
    <w:pPr>
      <w:spacing w:line="240" w:lineRule="atLeast"/>
    </w:pPr>
  </w:style>
  <w:style w:type="paragraph" w:customStyle="1" w:styleId="Codierungen">
    <w:name w:val="Codierungen"/>
    <w:basedOn w:val="Normal"/>
    <w:rsid w:val="007C2317"/>
    <w:pPr>
      <w:spacing w:line="240" w:lineRule="atLeast"/>
    </w:pPr>
    <w:rPr>
      <w:sz w:val="16"/>
    </w:rPr>
  </w:style>
  <w:style w:type="paragraph" w:customStyle="1" w:styleId="ifyesabsatz">
    <w:name w:val="if yes absatz"/>
    <w:basedOn w:val="NormalerText"/>
    <w:rsid w:val="007C2317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rsid w:val="007C2317"/>
    <w:pPr>
      <w:spacing w:line="180" w:lineRule="atLeast"/>
    </w:pPr>
    <w:rPr>
      <w:sz w:val="16"/>
    </w:rPr>
  </w:style>
  <w:style w:type="paragraph" w:styleId="Header">
    <w:name w:val="header"/>
    <w:basedOn w:val="Normal"/>
    <w:link w:val="HeaderChar"/>
    <w:semiHidden/>
    <w:rsid w:val="007C23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C2317"/>
    <w:pPr>
      <w:tabs>
        <w:tab w:val="center" w:pos="4536"/>
        <w:tab w:val="right" w:pos="9072"/>
      </w:tabs>
    </w:pPr>
  </w:style>
  <w:style w:type="paragraph" w:customStyle="1" w:styleId="ifyesabstand">
    <w:name w:val="if yes abstand"/>
    <w:basedOn w:val="NormalerText"/>
    <w:rsid w:val="007C2317"/>
    <w:pPr>
      <w:spacing w:line="140" w:lineRule="atLeast"/>
    </w:pPr>
    <w:rPr>
      <w:sz w:val="12"/>
    </w:rPr>
  </w:style>
  <w:style w:type="table" w:styleId="TableGrid">
    <w:name w:val="Table Grid"/>
    <w:basedOn w:val="TableNormal"/>
    <w:uiPriority w:val="59"/>
    <w:rsid w:val="00FD0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semiHidden/>
    <w:rsid w:val="00F71AD8"/>
    <w:rPr>
      <w:rFonts w:ascii="Times New Roman" w:hAnsi="Times New Roman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COVERSHEET	</vt:lpstr>
    </vt:vector>
  </TitlesOfParts>
  <Company>Hospices Cantonaux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COVERSHEET</dc:title>
  <dc:creator>Informatique</dc:creator>
  <cp:lastModifiedBy>Susanne Wild</cp:lastModifiedBy>
  <cp:revision>8</cp:revision>
  <cp:lastPrinted>2010-09-03T09:19:00Z</cp:lastPrinted>
  <dcterms:created xsi:type="dcterms:W3CDTF">2012-12-06T09:08:00Z</dcterms:created>
  <dcterms:modified xsi:type="dcterms:W3CDTF">2017-05-09T06:28:00Z</dcterms:modified>
</cp:coreProperties>
</file>